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572" w:rsidRPr="00C56572" w:rsidRDefault="00574C32" w:rsidP="00574C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Уважаемые родители</w:t>
      </w:r>
      <w:r w:rsidR="00C56572" w:rsidRPr="00C565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</w:t>
      </w:r>
    </w:p>
    <w:p w:rsidR="00C56572" w:rsidRPr="00C56572" w:rsidRDefault="00C56572" w:rsidP="00574C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65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Предлагаю вам провести время с пользой и интересом </w:t>
      </w:r>
      <w:r w:rsidR="00574C32" w:rsidRPr="00574C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</w:t>
      </w:r>
      <w:r w:rsidRPr="00C565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ля вас и ваших детей!</w:t>
      </w:r>
    </w:p>
    <w:p w:rsidR="00C56572" w:rsidRPr="00C56572" w:rsidRDefault="00C56572" w:rsidP="00574C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65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Хочу предложить вам </w:t>
      </w:r>
      <w:r w:rsidRPr="00C5657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игру</w:t>
      </w:r>
      <w:r w:rsidRPr="00C565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развитие музыкального слуха детей</w:t>
      </w:r>
    </w:p>
    <w:p w:rsidR="00C56572" w:rsidRPr="00C56572" w:rsidRDefault="00C56572" w:rsidP="00C565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C5657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"Что делают в домике?"</w:t>
      </w:r>
    </w:p>
    <w:p w:rsidR="00C56572" w:rsidRPr="00C56572" w:rsidRDefault="00C56572" w:rsidP="00574C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65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 можете вместе послушать,</w:t>
      </w:r>
      <w:r w:rsidR="00574C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565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подвигаться,</w:t>
      </w:r>
      <w:r w:rsidR="00574C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565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поиграть!</w:t>
      </w:r>
    </w:p>
    <w:p w:rsidR="00C56572" w:rsidRPr="00C56572" w:rsidRDefault="00C56572" w:rsidP="00C565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hyperlink r:id="rId5" w:tgtFrame="_blank" w:history="1">
        <w:r w:rsidRPr="00C56572">
          <w:rPr>
            <w:rFonts w:ascii="Arial" w:eastAsia="Times New Roman" w:hAnsi="Arial" w:cs="Arial"/>
            <w:color w:val="005BD1"/>
            <w:sz w:val="23"/>
            <w:szCs w:val="23"/>
            <w:u w:val="single"/>
            <w:lang w:eastAsia="ru-RU"/>
          </w:rPr>
          <w:t>https://youtu.be/ttuj5CpDfmU</w:t>
        </w:r>
      </w:hyperlink>
    </w:p>
    <w:p w:rsidR="00F4263F" w:rsidRDefault="00F4263F"/>
    <w:p w:rsidR="00574C32" w:rsidRDefault="00574C32"/>
    <w:p w:rsidR="00574C32" w:rsidRPr="00574C32" w:rsidRDefault="00574C32">
      <w:pPr>
        <w:rPr>
          <w:rFonts w:ascii="Times New Roman" w:hAnsi="Times New Roman" w:cs="Times New Roman"/>
          <w:sz w:val="28"/>
          <w:szCs w:val="28"/>
        </w:rPr>
      </w:pPr>
      <w:r w:rsidRPr="00574C32">
        <w:rPr>
          <w:rFonts w:ascii="Times New Roman" w:hAnsi="Times New Roman" w:cs="Times New Roman"/>
          <w:sz w:val="28"/>
          <w:szCs w:val="28"/>
        </w:rPr>
        <w:t xml:space="preserve">Музыкальный руководитель: </w:t>
      </w:r>
      <w:proofErr w:type="spellStart"/>
      <w:r w:rsidRPr="00574C32">
        <w:rPr>
          <w:rFonts w:ascii="Times New Roman" w:hAnsi="Times New Roman" w:cs="Times New Roman"/>
          <w:sz w:val="28"/>
          <w:szCs w:val="28"/>
        </w:rPr>
        <w:t>Га</w:t>
      </w:r>
      <w:bookmarkStart w:id="0" w:name="_GoBack"/>
      <w:bookmarkEnd w:id="0"/>
      <w:r w:rsidRPr="00574C32">
        <w:rPr>
          <w:rFonts w:ascii="Times New Roman" w:hAnsi="Times New Roman" w:cs="Times New Roman"/>
          <w:sz w:val="28"/>
          <w:szCs w:val="28"/>
        </w:rPr>
        <w:t>ницева</w:t>
      </w:r>
      <w:proofErr w:type="spellEnd"/>
      <w:r w:rsidRPr="00574C32">
        <w:rPr>
          <w:rFonts w:ascii="Times New Roman" w:hAnsi="Times New Roman" w:cs="Times New Roman"/>
          <w:sz w:val="28"/>
          <w:szCs w:val="28"/>
        </w:rPr>
        <w:t xml:space="preserve"> Е.Ф.</w:t>
      </w:r>
    </w:p>
    <w:sectPr w:rsidR="00574C32" w:rsidRPr="00574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DB1"/>
    <w:rsid w:val="00574C32"/>
    <w:rsid w:val="00B61DB1"/>
    <w:rsid w:val="00C56572"/>
    <w:rsid w:val="00F42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5657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565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1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0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2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ttuj5CpDfm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2020-04-07T09:20:00Z</dcterms:created>
  <dcterms:modified xsi:type="dcterms:W3CDTF">2020-04-07T09:21:00Z</dcterms:modified>
</cp:coreProperties>
</file>